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right="320"/>
        <w:spacing w:before="132"/>
      </w:pPr>
      <w:r>
        <w:rPr>
          <w:rFonts w:ascii="Times" w:hAnsi="Times" w:cs="Times"/>
          <w:sz w:val="22"/>
          <w:sz-cs w:val="22"/>
          <w:b/>
          <w:color w:val="000000"/>
        </w:rPr>
        <w:t xml:space="preserve"/>
      </w:r>
    </w:p>
    <w:p>
      <w:pPr>
        <w:ind w:right="320"/>
        <w:spacing w:before="132"/>
      </w:pPr>
      <w:r>
        <w:rPr>
          <w:rFonts w:ascii="Times" w:hAnsi="Times" w:cs="Times"/>
          <w:sz w:val="32"/>
          <w:sz-cs w:val="32"/>
          <w:color w:val="385623"/>
        </w:rPr>
        <w:t xml:space="preserve">COVID19 Business Specific Health &amp; Safety Form </w:t>
      </w:r>
    </w:p>
    <w:p>
      <w:pPr>
        <w:ind w:right="320"/>
        <w:spacing w:before="132"/>
      </w:pPr>
      <w:r>
        <w:rPr>
          <w:rFonts w:ascii="Times" w:hAnsi="Times" w:cs="Times"/>
          <w:sz w:val="32"/>
          <w:sz-cs w:val="32"/>
          <w:color w:val="385623"/>
        </w:rPr>
        <w:t xml:space="preserve">TRANSIENT LODGING</w:t>
      </w:r>
    </w:p>
    <w:p>
      <w:pPr/>
      <w:r>
        <w:rPr>
          <w:rFonts w:ascii="Times" w:hAnsi="Times" w:cs="Times"/>
          <w:sz w:val="32"/>
          <w:sz-cs w:val="32"/>
          <w:color w:val="385623"/>
        </w:rPr>
        <w:t xml:space="preserve"/>
      </w:r>
    </w:p>
    <w:p>
      <w:pPr>
        <w:ind w:right="104"/>
        <w:spacing w:before="110"/>
      </w:pPr>
      <w:r>
        <w:rPr>
          <w:rFonts w:ascii="Times" w:hAnsi="Times" w:cs="Times"/>
          <w:sz w:val="24"/>
          <w:sz-cs w:val="24"/>
          <w:b/>
          <w:color w:val="525252"/>
        </w:rPr>
        <w:t xml:space="preserve">NOTE: </w:t>
      </w:r>
      <w:r>
        <w:rPr>
          <w:rFonts w:ascii="Times" w:hAnsi="Times" w:cs="Times"/>
          <w:sz w:val="24"/>
          <w:sz-cs w:val="24"/>
          <w:color w:val="000000"/>
        </w:rPr>
        <w:t xml:space="preserve">In order to self-certify compliance at </w:t>
      </w:r>
      <w:r>
        <w:rPr>
          <w:rFonts w:ascii="Times" w:hAnsi="Times" w:cs="Times"/>
          <w:sz w:val="24"/>
          <w:sz-cs w:val="24"/>
        </w:rPr>
        <w:t xml:space="preserve">www.mendocinocountybusiness.org</w:t>
      </w:r>
      <w:r>
        <w:rPr>
          <w:rFonts w:ascii="Times" w:hAnsi="Times" w:cs="Times"/>
          <w:sz w:val="24"/>
          <w:sz-cs w:val="24"/>
          <w:color w:val="000000"/>
        </w:rPr>
        <w:t xml:space="preserve">, you must </w:t>
      </w:r>
      <w:r>
        <w:rPr>
          <w:rFonts w:ascii="Times" w:hAnsi="Times" w:cs="Times"/>
          <w:sz w:val="24"/>
          <w:sz-cs w:val="24"/>
          <w:b/>
          <w:color w:val="000000"/>
        </w:rPr>
        <w:t xml:space="preserve">read and implement</w:t>
      </w:r>
      <w:r>
        <w:rPr>
          <w:rFonts w:ascii="Times" w:hAnsi="Times" w:cs="Times"/>
          <w:sz w:val="24"/>
          <w:sz-cs w:val="24"/>
          <w:color w:val="000000"/>
        </w:rPr>
        <w:t xml:space="preserve"> the County of Mendocino-specific guidelines for Transient Lodging, including short-term vacation rentals, issued in the June 12, 2020 Public Health Order. </w:t>
      </w:r>
    </w:p>
    <w:p>
      <w:pPr>
        <w:ind w:right="36"/>
        <w:spacing w:before="110"/>
      </w:pPr>
      <w:r>
        <w:rPr>
          <w:rFonts w:ascii="Times" w:hAnsi="Times" w:cs="Times"/>
          <w:sz w:val="24"/>
          <w:sz-cs w:val="24"/>
          <w:color w:val="000000"/>
        </w:rPr>
        <w:t xml:space="preserve">In order to fill out this form and create a health and safety plan for your business, refer to the </w:t>
      </w:r>
      <w:r>
        <w:rPr>
          <w:rFonts w:ascii="Times" w:hAnsi="Times" w:cs="Times"/>
          <w:sz w:val="24"/>
          <w:sz-cs w:val="24"/>
        </w:rPr>
        <w:t xml:space="preserve">State of California Guidelines for Transient Lodging</w:t>
      </w:r>
      <w:r>
        <w:rPr>
          <w:rFonts w:ascii="Times" w:hAnsi="Times" w:cs="Times"/>
          <w:sz w:val="24"/>
          <w:sz-cs w:val="24"/>
          <w:color w:val="000000"/>
        </w:rPr>
        <w:t xml:space="preserve"> and the </w:t>
      </w:r>
      <w:r>
        <w:rPr>
          <w:rFonts w:ascii="Times" w:hAnsi="Times" w:cs="Times"/>
          <w:sz w:val="24"/>
          <w:sz-cs w:val="24"/>
        </w:rPr>
        <w:t xml:space="preserve">County of Mendocino Public Health Order dated June 12, 2020</w:t>
      </w:r>
      <w:r>
        <w:rPr>
          <w:rFonts w:ascii="Times" w:hAnsi="Times" w:cs="Times"/>
          <w:sz w:val="24"/>
          <w:sz-cs w:val="24"/>
          <w:color w:val="000000"/>
        </w:rPr>
        <w:t xml:space="preserve">. A health and safety plan is required to operate.</w:t>
      </w:r>
    </w:p>
    <w:p>
      <w:pPr>
        <w:ind w:right="36"/>
        <w:spacing w:before="110"/>
      </w:pPr>
      <w:r>
        <w:rPr>
          <w:rFonts w:ascii="Times" w:hAnsi="Times" w:cs="Times"/>
          <w:sz w:val="24"/>
          <w:sz-cs w:val="24"/>
          <w:color w:val="000000"/>
        </w:rPr>
        <w:t xml:space="preserve"/>
      </w:r>
    </w:p>
    <w:p>
      <w:pPr>
        <w:ind w:left="720" w:first-line="-720"/>
        <w:spacing w:before="120" w:after="120"/>
      </w:pPr>
      <w:r>
        <w:rPr>
          <w:rFonts w:ascii="Times" w:hAnsi="Times" w:cs="Times"/>
          <w:sz w:val="24"/>
          <w:sz-cs w:val="24"/>
          <w:color w:val="000000"/>
        </w:rPr>
        <w:t xml:space="preserve"/>
        <w:tab/>
        <w:t xml:space="preserve">•</w:t>
        <w:tab/>
        <w:t xml:space="preserve">Describe the type of signage you will have and locations.</w:t>
      </w:r>
    </w:p>
    <w:p>
      <w:pPr>
        <w:ind w:left="720" w:first-line="-720"/>
        <w:spacing w:before="120" w:after="120"/>
      </w:pPr>
      <w:r>
        <w:rPr>
          <w:rFonts w:ascii="Times" w:hAnsi="Times" w:cs="Times"/>
          <w:sz w:val="24"/>
          <w:sz-cs w:val="24"/>
          <w:color w:val="000000"/>
        </w:rPr>
        <w:t xml:space="preserve"/>
        <w:tab/>
        <w:t xml:space="preserve"/>
        <w:tab/>
        <w:t xml:space="preserve">We have printed all the Covid 19 Mendocino County Health and Safety and have it posted on site</w:t>
      </w:r>
    </w:p>
    <w:p>
      <w:pPr>
        <w:spacing w:before="120" w:after="120"/>
      </w:pPr>
      <w:r>
        <w:rPr>
          <w:rFonts w:ascii="Times" w:hAnsi="Times" w:cs="Times"/>
          <w:sz w:val="24"/>
          <w:sz-cs w:val="24"/>
          <w:color w:val="000000"/>
        </w:rPr>
        <w:t xml:space="preserve"/>
      </w:r>
    </w:p>
    <w:p>
      <w:pPr>
        <w:ind w:left="720" w:first-line="-720"/>
        <w:spacing w:before="120" w:after="120"/>
      </w:pPr>
      <w:r>
        <w:rPr>
          <w:rFonts w:ascii="Times" w:hAnsi="Times" w:cs="Times"/>
          <w:sz w:val="24"/>
          <w:sz-cs w:val="24"/>
          <w:color w:val="000000"/>
        </w:rPr>
        <w:t xml:space="preserve"/>
        <w:tab/>
        <w:t xml:space="preserve">•</w:t>
        <w:tab/>
        <w:t xml:space="preserve">Describe the PPE you will provide to your employees and guests</w:t>
      </w:r>
    </w:p>
    <w:p>
      <w:pPr>
        <w:spacing w:before="120" w:after="120"/>
      </w:pPr>
      <w:r>
        <w:rPr>
          <w:rFonts w:ascii="Times" w:hAnsi="Times" w:cs="Times"/>
          <w:sz w:val="24"/>
          <w:sz-cs w:val="24"/>
          <w:color w:val="000000"/>
        </w:rPr>
        <w:t xml:space="preserve"/>
        <w:tab/>
        <w:t xml:space="preserve">We are giving employees and guests masks, gloves and hand sanitizer</w:t>
      </w:r>
    </w:p>
    <w:p>
      <w:pPr>
        <w:spacing w:before="120" w:after="120"/>
      </w:pPr>
      <w:r>
        <w:rPr>
          <w:rFonts w:ascii="Times" w:hAnsi="Times" w:cs="Times"/>
          <w:sz w:val="24"/>
          <w:sz-cs w:val="24"/>
          <w:color w:val="000000"/>
        </w:rPr>
        <w:t xml:space="preserve"/>
      </w:r>
    </w:p>
    <w:p>
      <w:pPr>
        <w:ind w:left="720" w:first-line="-720"/>
        <w:spacing w:before="120" w:after="120"/>
      </w:pPr>
      <w:r>
        <w:rPr>
          <w:rFonts w:ascii="Times" w:hAnsi="Times" w:cs="Times"/>
          <w:sz w:val="24"/>
          <w:sz-cs w:val="24"/>
          <w:color w:val="000000"/>
        </w:rPr>
        <w:t xml:space="preserve"/>
        <w:tab/>
        <w:t xml:space="preserve">•</w:t>
        <w:tab/>
        <w:t xml:space="preserve">Describe your plans for training employees and temporary workers on the use of PPE; disinfection; sanitation and other cleaning techniques</w:t>
      </w:r>
    </w:p>
    <w:p>
      <w:pPr>
        <w:spacing w:before="120" w:after="120"/>
      </w:pPr>
      <w:r>
        <w:rPr>
          <w:rFonts w:ascii="Times" w:hAnsi="Times" w:cs="Times"/>
          <w:sz w:val="24"/>
          <w:sz-cs w:val="24"/>
          <w:color w:val="000000"/>
        </w:rPr>
        <w:t xml:space="preserve"/>
        <w:tab/>
        <w:t xml:space="preserve">We are training employees in use of PPE, disinfection and sanitation found here https://covid19.ca.gov/pdf/guidance-hotels-lodging-rentals.pdf</w:t>
      </w:r>
    </w:p>
    <w:p>
      <w:pPr>
        <w:spacing w:before="120" w:after="120"/>
      </w:pPr>
      <w:r>
        <w:rPr>
          <w:rFonts w:ascii="Times" w:hAnsi="Times" w:cs="Times"/>
          <w:sz w:val="24"/>
          <w:sz-cs w:val="24"/>
          <w:color w:val="000000"/>
        </w:rPr>
        <w:t xml:space="preserve"/>
      </w:r>
    </w:p>
    <w:p>
      <w:pPr>
        <w:ind w:left="720" w:first-line="-720"/>
        <w:spacing w:before="120" w:after="120"/>
      </w:pPr>
      <w:r>
        <w:rPr>
          <w:rFonts w:ascii="Times" w:hAnsi="Times" w:cs="Times"/>
          <w:sz w:val="24"/>
          <w:sz-cs w:val="24"/>
          <w:color w:val="000000"/>
        </w:rPr>
        <w:t xml:space="preserve"/>
        <w:tab/>
        <w:t xml:space="preserve">•</w:t>
        <w:tab/>
        <w:t xml:space="preserve">Describe your plans for protecting your employees' health</w:t>
      </w:r>
    </w:p>
    <w:p>
      <w:pPr>
        <w:spacing w:before="120" w:after="120"/>
      </w:pPr>
      <w:r>
        <w:rPr>
          <w:rFonts w:ascii="Times" w:hAnsi="Times" w:cs="Times"/>
          <w:sz w:val="24"/>
          <w:sz-cs w:val="24"/>
          <w:color w:val="000000"/>
        </w:rPr>
        <w:t xml:space="preserve"/>
        <w:tab/>
        <w:t xml:space="preserve">We are going to make sure to let rooms sit 2-3 days between stays, air out  and spray them with disinfectant use UV sanitation before employees enter. When employees enter they will wear filter masks and </w:t>
        <w:tab/>
        <w:t xml:space="preserve"/>
        <w:tab/>
        <w:t xml:space="preserve">gloves and will not touch linens. Guests are going to be asked to bag their own linens and cleaning persons will put them directly in the washing machine at 120 degrees and dispose of the bags. Guests will take </w:t>
        <w:tab/>
        <w:t xml:space="preserve">out their own trash. Disposable items will be used in the rooms so no washing of cups, spoons or plates will happen.</w:t>
      </w:r>
    </w:p>
    <w:p>
      <w:pPr>
        <w:ind w:left="720" w:first-line="-720"/>
        <w:spacing w:before="120" w:after="120"/>
      </w:pPr>
      <w:r>
        <w:rPr>
          <w:rFonts w:ascii="Times" w:hAnsi="Times" w:cs="Times"/>
          <w:sz w:val="24"/>
          <w:sz-cs w:val="24"/>
          <w:color w:val="000000"/>
        </w:rPr>
        <w:t xml:space="preserve"/>
        <w:tab/>
        <w:t xml:space="preserve">•</w:t>
        <w:tab/>
        <w:t xml:space="preserve">Describe your plans for protecting the health of guests.</w:t>
      </w:r>
    </w:p>
    <w:p>
      <w:pPr>
        <w:spacing w:before="120" w:after="120"/>
      </w:pPr>
      <w:r>
        <w:rPr>
          <w:rFonts w:ascii="Times" w:hAnsi="Times" w:cs="Times"/>
          <w:sz w:val="24"/>
          <w:sz-cs w:val="24"/>
          <w:color w:val="000000"/>
        </w:rPr>
        <w:t xml:space="preserve"/>
        <w:tab/>
        <w:t xml:space="preserve">Everything will be sanitized before guests arrive. We will use plastic mattress and pillow covers that are disinfected between stays. Carpets will be sprayed with disinfectant. All surfaces keys, light switches etcwill be disinfected. All </w:t>
        <w:tab/>
        <w:t xml:space="preserve"/>
        <w:tab/>
        <w:t xml:space="preserve">bedding will be washed in 120 degree water. Disposable cups will be used. We will stay 6 feet or more from guests at all times. </w:t>
      </w:r>
    </w:p>
    <w:p>
      <w:pPr>
        <w:ind w:left="720" w:first-line="-720"/>
        <w:spacing w:before="120" w:after="120"/>
      </w:pPr>
      <w:r>
        <w:rPr>
          <w:rFonts w:ascii="Times" w:hAnsi="Times" w:cs="Times"/>
          <w:sz w:val="24"/>
          <w:sz-cs w:val="24"/>
          <w:color w:val="000000"/>
        </w:rPr>
        <w:t xml:space="preserve"/>
        <w:tab/>
        <w:t xml:space="preserve">•</w:t>
        <w:tab/>
        <w:t xml:space="preserve">Describe how you will prevent crowds gathering at your facility</w:t>
      </w:r>
    </w:p>
    <w:p>
      <w:pPr>
        <w:spacing w:before="120" w:after="120"/>
      </w:pPr>
      <w:r>
        <w:rPr>
          <w:rFonts w:ascii="Times" w:hAnsi="Times" w:cs="Times"/>
          <w:sz w:val="24"/>
          <w:sz-cs w:val="24"/>
          <w:color w:val="000000"/>
        </w:rPr>
        <w:t xml:space="preserve"/>
        <w:tab/>
        <w:t xml:space="preserve">We will operate at only 66% percent. We only allow couples to stay with us. Each of our rooms has its own entrance. There are no shared spaces. </w:t>
      </w:r>
    </w:p>
    <w:p>
      <w:pPr>
        <w:ind w:left="720" w:first-line="-720"/>
        <w:spacing w:before="120" w:after="120"/>
      </w:pPr>
      <w:r>
        <w:rPr>
          <w:rFonts w:ascii="Times" w:hAnsi="Times" w:cs="Times"/>
          <w:sz w:val="24"/>
          <w:sz-cs w:val="24"/>
          <w:color w:val="000000"/>
        </w:rPr>
        <w:t xml:space="preserve"/>
        <w:tab/>
        <w:t xml:space="preserve">•</w:t>
        <w:tab/>
        <w:t xml:space="preserve">Describe how your will enforce physical distancing at your facility</w:t>
      </w:r>
    </w:p>
    <w:p>
      <w:pPr>
        <w:spacing w:before="120" w:after="120"/>
      </w:pPr>
      <w:r>
        <w:rPr>
          <w:rFonts w:ascii="Times" w:hAnsi="Times" w:cs="Times"/>
          <w:sz w:val="24"/>
          <w:sz-cs w:val="24"/>
          <w:color w:val="000000"/>
        </w:rPr>
        <w:t xml:space="preserve"/>
        <w:tab/>
        <w:t xml:space="preserve">We will use key lock boxes and mark the ground in areas where people might run into each other, reminding them to stay 6 feet from one another. </w:t>
      </w:r>
    </w:p>
    <w:p>
      <w:pPr>
        <w:ind w:left="720" w:first-line="-720"/>
        <w:spacing w:before="120" w:after="120"/>
      </w:pPr>
      <w:r>
        <w:rPr>
          <w:rFonts w:ascii="Times" w:hAnsi="Times" w:cs="Times"/>
          <w:sz w:val="24"/>
          <w:sz-cs w:val="24"/>
          <w:color w:val="000000"/>
        </w:rPr>
        <w:t xml:space="preserve"/>
        <w:tab/>
        <w:t xml:space="preserve">•</w:t>
        <w:tab/>
        <w:t xml:space="preserve">Describe the payment methods you will use (contactless is preferred).</w:t>
      </w:r>
    </w:p>
    <w:p>
      <w:pPr>
        <w:spacing w:before="120" w:after="120"/>
      </w:pPr>
      <w:r>
        <w:rPr>
          <w:rFonts w:ascii="Times" w:hAnsi="Times" w:cs="Times"/>
          <w:sz w:val="24"/>
          <w:sz-cs w:val="24"/>
          <w:color w:val="000000"/>
        </w:rPr>
        <w:t xml:space="preserve"/>
        <w:tab/>
        <w:t xml:space="preserve">We take payments via Square and PayPal by email</w:t>
      </w:r>
    </w:p>
    <w:p>
      <w:pPr>
        <w:ind w:left="720" w:first-line="-720"/>
        <w:spacing w:before="120" w:after="120"/>
      </w:pPr>
      <w:r>
        <w:rPr>
          <w:rFonts w:ascii="Times" w:hAnsi="Times" w:cs="Times"/>
          <w:sz w:val="24"/>
          <w:sz-cs w:val="24"/>
        </w:rPr>
        <w:t xml:space="preserve"/>
        <w:tab/>
        <w:t xml:space="preserve">•</w:t>
        <w:tab/>
        <w:t xml:space="preserve">Provide the name, phone number and email address (optional) of the person or persons you have designated as the COVID19 contacts for your property. In your response, state whether they are on-site or available within one hour of a call.</w:t>
      </w:r>
    </w:p>
    <w:p>
      <w:pPr>
        <w:spacing w:before="120" w:after="120"/>
      </w:pPr>
      <w:r>
        <w:rPr>
          <w:rFonts w:ascii="Times" w:hAnsi="Times" w:cs="Times"/>
          <w:sz w:val="24"/>
          <w:sz-cs w:val="24"/>
        </w:rPr>
        <w:t xml:space="preserve"/>
        <w:tab/>
        <w:t xml:space="preserve">Daphne Allen 510-978-3130</w:t>
      </w:r>
    </w:p>
    <w:p>
      <w:pPr>
        <w:spacing w:before="120" w:after="120"/>
      </w:pPr>
      <w:r>
        <w:rPr>
          <w:rFonts w:ascii="Times" w:hAnsi="Times" w:cs="Times"/>
          <w:sz w:val="24"/>
          <w:sz-cs w:val="24"/>
        </w:rPr>
        <w:t xml:space="preserve"/>
        <w:tab/>
        <w:t xml:space="preserve">Richard Mejia 510-978-3130</w:t>
      </w:r>
    </w:p>
    <w:p>
      <w:pPr>
        <w:ind w:left="720" w:first-line="-720"/>
        <w:spacing w:before="120" w:after="120"/>
      </w:pPr>
      <w:r>
        <w:rPr>
          <w:rFonts w:ascii="Times" w:hAnsi="Times" w:cs="Times"/>
          <w:sz w:val="24"/>
          <w:sz-cs w:val="24"/>
        </w:rPr>
        <w:t xml:space="preserve"/>
        <w:tab/>
        <w:t xml:space="preserve">•</w:t>
        <w:tab/>
        <w:t xml:space="preserve">Reservations are required. What are your methods for taking reservations and appointments?</w:t>
      </w:r>
    </w:p>
    <w:p>
      <w:pPr>
        <w:spacing w:before="120" w:after="120"/>
      </w:pPr>
      <w:r>
        <w:rPr>
          <w:rFonts w:ascii="Times" w:hAnsi="Times" w:cs="Times"/>
          <w:sz w:val="24"/>
          <w:sz-cs w:val="24"/>
        </w:rPr>
        <w:t xml:space="preserve"/>
        <w:tab/>
        <w:t xml:space="preserve">Email, VRBO or Airbnb. We are a licensed BNB that takes reservations by Airbnb and VRBO and have for two years</w:t>
      </w:r>
    </w:p>
    <w:p>
      <w:pPr>
        <w:ind w:left="720" w:first-line="-720"/>
        <w:spacing w:before="120" w:after="120"/>
      </w:pPr>
      <w:r>
        <w:rPr>
          <w:rFonts w:ascii="Arial" w:hAnsi="Arial" w:cs="Arial"/>
          <w:sz w:val="22"/>
          <w:sz-cs w:val="22"/>
          <w:color w:val="000000"/>
        </w:rPr>
        <w:t xml:space="preserve"/>
        <w:tab/>
        <w:t xml:space="preserve">•</w:t>
        <w:tab/>
        <w:t xml:space="preserve">Describe the limit on the number of guests permitted in each room, unit, or vacation rental (regardless of size)</w:t>
      </w:r>
    </w:p>
    <w:p>
      <w:pPr>
        <w:spacing w:before="120" w:after="120"/>
      </w:pPr>
      <w:r>
        <w:rPr>
          <w:rFonts w:ascii="Arial" w:hAnsi="Arial" w:cs="Arial"/>
          <w:sz w:val="22"/>
          <w:sz-cs w:val="22"/>
          <w:color w:val="000000"/>
        </w:rPr>
        <w:t xml:space="preserve"/>
        <w:tab/>
        <w:t xml:space="preserve">2 guests in most spaces, in a couple we allow 2 parents with 2 small children </w:t>
      </w:r>
    </w:p>
    <w:p>
      <w:pPr>
        <w:ind w:left="720" w:first-line="-720"/>
        <w:spacing w:before="120" w:after="120"/>
      </w:pPr>
      <w:r>
        <w:rPr>
          <w:rFonts w:ascii="Arial" w:hAnsi="Arial" w:cs="Arial"/>
          <w:sz w:val="22"/>
          <w:sz-cs w:val="22"/>
          <w:color w:val="000000"/>
        </w:rPr>
        <w:t xml:space="preserve"/>
        <w:tab/>
        <w:t xml:space="preserve">•</w:t>
        <w:tab/>
        <w:t xml:space="preserve">Describe the occupancy limitations for your hotel or vacation rental</w:t>
      </w:r>
    </w:p>
    <w:p>
      <w:pPr>
        <w:spacing w:before="120" w:after="120"/>
      </w:pPr>
      <w:r>
        <w:rPr>
          <w:rFonts w:ascii="Arial" w:hAnsi="Arial" w:cs="Arial"/>
          <w:sz w:val="22"/>
          <w:sz-cs w:val="22"/>
          <w:color w:val="000000"/>
        </w:rPr>
        <w:t xml:space="preserve"/>
        <w:tab/>
        <w:t xml:space="preserve">We are operating at an occpancy limit of 40, but will keep it to 27</w:t>
      </w:r>
    </w:p>
    <w:p>
      <w:pPr>
        <w:ind w:left="720" w:first-line="-720"/>
        <w:spacing w:before="120" w:after="120"/>
      </w:pPr>
      <w:r>
        <w:rPr>
          <w:rFonts w:ascii="Arial" w:hAnsi="Arial" w:cs="Arial"/>
          <w:sz w:val="22"/>
          <w:sz-cs w:val="22"/>
          <w:color w:val="000000"/>
        </w:rPr>
        <w:t xml:space="preserve"/>
        <w:tab/>
        <w:t xml:space="preserve">•</w:t>
        <w:tab/>
        <w:t xml:space="preserve">How many hours are necessary between separate room or unit occupancies on your property?</w:t>
      </w:r>
    </w:p>
    <w:p>
      <w:pPr>
        <w:ind w:left="720" w:first-line="-720"/>
        <w:spacing w:before="120" w:after="120"/>
      </w:pPr>
      <w:r>
        <w:rPr>
          <w:rFonts w:ascii="Arial" w:hAnsi="Arial" w:cs="Arial"/>
          <w:sz w:val="22"/>
          <w:sz-cs w:val="22"/>
          <w:color w:val="000000"/>
        </w:rPr>
        <w:t xml:space="preserve"/>
        <w:tab/>
        <w:t xml:space="preserve">•</w:t>
        <w:tab/>
        <w:t xml:space="preserve">24</w:t>
      </w:r>
    </w:p>
    <w:p>
      <w:pPr>
        <w:ind w:left="720" w:first-line="-720"/>
        <w:spacing w:before="120" w:after="120"/>
      </w:pPr>
      <w:r>
        <w:rPr>
          <w:rFonts w:ascii="Arial" w:hAnsi="Arial" w:cs="Arial"/>
          <w:sz w:val="22"/>
          <w:sz-cs w:val="22"/>
          <w:color w:val="000000"/>
        </w:rPr>
        <w:t xml:space="preserve"/>
        <w:tab/>
        <w:t xml:space="preserve">•</w:t>
        <w:tab/>
        <w:t xml:space="preserve">Describe the signed agreement you have with guests regarding compliance with County of Mendocino Public Health Orders.</w:t>
      </w:r>
    </w:p>
    <w:p>
      <w:pPr>
        <w:spacing w:before="120" w:after="120"/>
      </w:pPr>
      <w:r>
        <w:rPr>
          <w:rFonts w:ascii="Arial" w:hAnsi="Arial" w:cs="Arial"/>
          <w:sz w:val="22"/>
          <w:sz-cs w:val="22"/>
          <w:color w:val="000000"/>
        </w:rPr>
        <w:t xml:space="preserve"/>
        <w:tab/>
        <w:t xml:space="preserve">We ask our guests to sign an agreement stating they will use social distancing, wear masks and sanitize their hands while they stay with us. We insist that they do not come sick and offer a refund in the case </w:t>
        <w:tab/>
        <w:t xml:space="preserve"/>
        <w:tab/>
        <w:t xml:space="preserve">that they have to cancel because they are ill</w:t>
      </w:r>
    </w:p>
    <w:p>
      <w:pPr>
        <w:ind w:left="720" w:first-line="-720"/>
        <w:spacing w:before="120" w:after="120"/>
      </w:pPr>
      <w:r>
        <w:rPr>
          <w:rFonts w:ascii="Arial" w:hAnsi="Arial" w:cs="Arial"/>
          <w:sz w:val="22"/>
          <w:sz-cs w:val="22"/>
          <w:color w:val="000000"/>
        </w:rPr>
        <w:t xml:space="preserve"/>
        <w:tab/>
        <w:t xml:space="preserve">•</w:t>
        <w:tab/>
        <w:t xml:space="preserve">In the event your facility has a guest who contracts Covid-19, what are your plans for quarantine and isolation?</w:t>
      </w:r>
    </w:p>
    <w:p>
      <w:pPr>
        <w:spacing w:before="120" w:after="120"/>
      </w:pPr>
      <w:r>
        <w:rPr>
          <w:rFonts w:ascii="Arial" w:hAnsi="Arial" w:cs="Arial"/>
          <w:sz w:val="22"/>
          <w:sz-cs w:val="22"/>
          <w:color w:val="000000"/>
        </w:rPr>
        <w:t xml:space="preserve"/>
        <w:tab/>
        <w:t xml:space="preserve">If someone becomes ill at our property we will keep them quarantined and deliver food and necessities to their door. If they become ill but their partner isn’t we will offer another room to the partner. </w:t>
      </w:r>
    </w:p>
    <w:p>
      <w:pPr>
        <w:ind w:left="720" w:first-line="-720"/>
        <w:spacing w:before="120" w:after="120"/>
      </w:pPr>
      <w:r>
        <w:rPr>
          <w:rFonts w:ascii="Arial" w:hAnsi="Arial" w:cs="Arial"/>
          <w:sz w:val="22"/>
          <w:sz-cs w:val="22"/>
          <w:color w:val="000000"/>
        </w:rPr>
        <w:t xml:space="preserve"/>
        <w:tab/>
        <w:t xml:space="preserve">•</w:t>
        <w:tab/>
        <w:t xml:space="preserve">If your property has a sauna, hot tub or steam room, is it operational</w:t>
      </w:r>
    </w:p>
    <w:p>
      <w:pPr>
        <w:ind w:left="720" w:first-line="-720"/>
        <w:spacing w:before="120" w:after="120"/>
      </w:pPr>
      <w:r>
        <w:rPr>
          <w:rFonts w:ascii="Arial" w:hAnsi="Arial" w:cs="Arial"/>
          <w:sz w:val="22"/>
          <w:sz-cs w:val="22"/>
          <w:color w:val="000000"/>
        </w:rPr>
        <w:t xml:space="preserve"/>
        <w:tab/>
        <w:t xml:space="preserve">•</w:t>
        <w:tab/>
        <w:t xml:space="preserve">No</w:t>
      </w:r>
    </w:p>
    <w:p>
      <w:pPr>
        <w:ind w:left="360"/>
        <w:spacing w:before="120" w:after="120"/>
      </w:pPr>
      <w:r>
        <w:rPr>
          <w:rFonts w:ascii="Arial" w:hAnsi="Arial" w:cs="Arial"/>
          <w:sz w:val="22"/>
          <w:sz-cs w:val="22"/>
          <w:color w:val="000000"/>
        </w:rPr>
        <w:t xml:space="preserve"/>
      </w:r>
    </w:p>
    <w:p>
      <w:pPr>
        <w:spacing w:before="120" w:after="60"/>
      </w:pPr>
      <w:r>
        <w:rPr>
          <w:rFonts w:ascii="Times" w:hAnsi="Times" w:cs="Times"/>
          <w:sz w:val="18"/>
          <w:sz-cs w:val="18"/>
          <w:i/>
        </w:rPr>
        <w:t xml:space="preserve">Your Business Specific Health &amp; Safety Plan will become public record.</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CocoaOOXMLWriter/1561.6</generator>
</meta>
</file>